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3" w:rsidRDefault="00B66EB3" w:rsidP="00B66EB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业余无线电台技术资料申报表</w:t>
      </w:r>
    </w:p>
    <w:p w:rsidR="00B66EB3" w:rsidRDefault="00B66EB3" w:rsidP="00B66EB3">
      <w:pPr>
        <w:spacing w:line="280" w:lineRule="exact"/>
        <w:rPr>
          <w:rFonts w:hint="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 xml:space="preserve"> </w:t>
      </w:r>
      <w:r>
        <w:rPr>
          <w:rFonts w:ascii="宋体" w:hAnsi="宋体" w:hint="eastAsia"/>
        </w:rPr>
        <w:t xml:space="preserve">  国无管表 19</w:t>
      </w:r>
    </w:p>
    <w:tbl>
      <w:tblPr>
        <w:tblW w:w="1092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"/>
        <w:gridCol w:w="30"/>
        <w:gridCol w:w="10"/>
        <w:gridCol w:w="18"/>
        <w:gridCol w:w="1430"/>
        <w:gridCol w:w="17"/>
        <w:gridCol w:w="22"/>
        <w:gridCol w:w="578"/>
        <w:gridCol w:w="10"/>
        <w:gridCol w:w="888"/>
        <w:gridCol w:w="596"/>
        <w:gridCol w:w="868"/>
        <w:gridCol w:w="9"/>
        <w:gridCol w:w="1278"/>
        <w:gridCol w:w="198"/>
        <w:gridCol w:w="195"/>
        <w:gridCol w:w="805"/>
        <w:gridCol w:w="300"/>
        <w:gridCol w:w="11"/>
        <w:gridCol w:w="164"/>
        <w:gridCol w:w="2015"/>
      </w:tblGrid>
      <w:tr w:rsidR="00B66EB3" w:rsidTr="00D71380">
        <w:trPr>
          <w:trHeight w:val="400"/>
          <w:jc w:val="center"/>
        </w:trPr>
        <w:tc>
          <w:tcPr>
            <w:tcW w:w="10920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9999"/>
            <w:vAlign w:val="center"/>
            <w:hideMark/>
          </w:tcPr>
          <w:p w:rsidR="00B66EB3" w:rsidRDefault="00B66EB3" w:rsidP="00B66EB3">
            <w:pPr>
              <w:numPr>
                <w:ilvl w:val="0"/>
                <w:numId w:val="1"/>
              </w:numPr>
              <w:spacing w:before="1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申请类型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30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新设        □ 变更</w:t>
            </w:r>
          </w:p>
        </w:tc>
        <w:tc>
          <w:tcPr>
            <w:tcW w:w="7915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台站种类：  □ 一般   □ 特殊(请注明)</w:t>
            </w:r>
            <w:r>
              <w:rPr>
                <w:rFonts w:ascii="宋体" w:hAnsi="宋体" w:hint="eastAsia"/>
                <w:u w:val="single"/>
              </w:rPr>
              <w:t xml:space="preserve">                            </w:t>
            </w:r>
          </w:p>
        </w:tc>
      </w:tr>
      <w:tr w:rsidR="00B66EB3" w:rsidTr="00D71380">
        <w:trPr>
          <w:trHeight w:val="261"/>
          <w:jc w:val="center"/>
        </w:trPr>
        <w:tc>
          <w:tcPr>
            <w:tcW w:w="10920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9999"/>
            <w:vAlign w:val="center"/>
            <w:hideMark/>
          </w:tcPr>
          <w:p w:rsidR="00B66EB3" w:rsidRDefault="00B66EB3" w:rsidP="00B66EB3">
            <w:pPr>
              <w:numPr>
                <w:ilvl w:val="0"/>
                <w:numId w:val="1"/>
              </w:numPr>
              <w:spacing w:before="1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台站数据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30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业余无线电台呼号（如有）</w:t>
            </w:r>
          </w:p>
        </w:tc>
        <w:tc>
          <w:tcPr>
            <w:tcW w:w="7915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</w:tr>
      <w:tr w:rsidR="00B66EB3" w:rsidTr="00D71380">
        <w:trPr>
          <w:trHeight w:val="397"/>
          <w:jc w:val="center"/>
        </w:trPr>
        <w:tc>
          <w:tcPr>
            <w:tcW w:w="15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设台人信息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名*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张三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身份证件号码*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wordWrap w:val="0"/>
              <w:ind w:right="21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150101198001010020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36" w:type="dxa"/>
            <w:gridSpan w:val="4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设台单位信息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单位名称*</w:t>
            </w:r>
          </w:p>
        </w:tc>
        <w:tc>
          <w:tcPr>
            <w:tcW w:w="79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66EB3" w:rsidRDefault="00B66EB3" w:rsidP="00D71380">
            <w:pPr>
              <w:rPr>
                <w:rFonts w:ascii="宋体" w:hAnsi="宋体"/>
              </w:rPr>
            </w:pPr>
          </w:p>
        </w:tc>
      </w:tr>
      <w:tr w:rsidR="00B66EB3" w:rsidTr="00D71380">
        <w:trPr>
          <w:trHeight w:val="397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机构代码*</w:t>
            </w:r>
          </w:p>
        </w:tc>
        <w:tc>
          <w:tcPr>
            <w:tcW w:w="79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66EB3" w:rsidRDefault="00B66EB3" w:rsidP="00D71380">
            <w:pPr>
              <w:rPr>
                <w:rFonts w:ascii="宋体" w:hAnsi="宋体"/>
              </w:rPr>
            </w:pPr>
          </w:p>
        </w:tc>
      </w:tr>
      <w:tr w:rsidR="00B66EB3" w:rsidTr="00D71380">
        <w:trPr>
          <w:trHeight w:val="397"/>
          <w:jc w:val="center"/>
        </w:trPr>
        <w:tc>
          <w:tcPr>
            <w:tcW w:w="300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固定台天线</w:t>
            </w:r>
            <w:proofErr w:type="gramEnd"/>
            <w:r>
              <w:rPr>
                <w:rFonts w:ascii="宋体" w:hAnsi="宋体" w:hint="eastAsia"/>
              </w:rPr>
              <w:t>馈电点海拔高度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地理坐标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东经     °   ′   ″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北纬     °   ′   ″</w:t>
            </w:r>
          </w:p>
        </w:tc>
      </w:tr>
      <w:tr w:rsidR="00B66EB3" w:rsidTr="00D71380">
        <w:trPr>
          <w:trHeight w:val="551"/>
          <w:jc w:val="center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99"/>
            <w:vAlign w:val="center"/>
            <w:hideMark/>
          </w:tcPr>
          <w:p w:rsidR="00B66EB3" w:rsidRDefault="00B66EB3" w:rsidP="00D71380">
            <w:pPr>
              <w:spacing w:before="1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③ 新增或变更设备数据</w:t>
            </w:r>
            <w:r>
              <w:rPr>
                <w:rFonts w:ascii="宋体" w:hAnsi="宋体" w:hint="eastAsia"/>
              </w:rPr>
              <w:t>（新增需全部填写。变更申请仅需填入待变更的新信息）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设备型号</w:t>
            </w:r>
          </w:p>
        </w:tc>
        <w:tc>
          <w:tcPr>
            <w:tcW w:w="296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>T-850</w:t>
            </w:r>
          </w:p>
        </w:tc>
        <w:tc>
          <w:tcPr>
            <w:tcW w:w="147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4966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>泉州</w:t>
            </w:r>
            <w:proofErr w:type="gramStart"/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>市远拓电子</w:t>
            </w:r>
            <w:proofErr w:type="gramEnd"/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>有限公司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型号核准代码</w:t>
            </w:r>
          </w:p>
        </w:tc>
        <w:tc>
          <w:tcPr>
            <w:tcW w:w="2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>2015FP6579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出厂编号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123456789（S/N）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工作频段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HF以下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HF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50MHz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144MHz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■ 430MHz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1240MHz及以上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最大发射功率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W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设备型号</w:t>
            </w:r>
          </w:p>
        </w:tc>
        <w:tc>
          <w:tcPr>
            <w:tcW w:w="296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>FT-7900R CHN</w:t>
            </w:r>
          </w:p>
        </w:tc>
        <w:tc>
          <w:tcPr>
            <w:tcW w:w="147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4966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 xml:space="preserve">日本 </w:t>
            </w:r>
            <w:proofErr w:type="spellStart"/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>Yaesu</w:t>
            </w:r>
            <w:proofErr w:type="spellEnd"/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>Musen</w:t>
            </w:r>
            <w:proofErr w:type="spellEnd"/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 xml:space="preserve"> Co., Ltd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型号核准代码</w:t>
            </w:r>
          </w:p>
        </w:tc>
        <w:tc>
          <w:tcPr>
            <w:tcW w:w="2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hd w:val="clear" w:color="auto" w:fill="FFFFFF"/>
              </w:rPr>
              <w:t>2013FJ8876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出厂编号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9J992636（S/N）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工作频段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HF以下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HF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50MHz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■ 144MHz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■ 430MHz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1240MHz及以上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最大发射功率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W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ind w:right="10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25</w:t>
            </w: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25</w:t>
            </w: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设备型号</w:t>
            </w:r>
          </w:p>
        </w:tc>
        <w:tc>
          <w:tcPr>
            <w:tcW w:w="296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  <w:color w:val="FF0000"/>
              </w:rPr>
            </w:pPr>
          </w:p>
        </w:tc>
        <w:tc>
          <w:tcPr>
            <w:tcW w:w="147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4966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型号核准代码</w:t>
            </w:r>
          </w:p>
        </w:tc>
        <w:tc>
          <w:tcPr>
            <w:tcW w:w="2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出厂编号</w:t>
            </w:r>
          </w:p>
        </w:tc>
        <w:tc>
          <w:tcPr>
            <w:tcW w:w="4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工作频段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HF以下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HF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50MHz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144MHz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430MHz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1240MHz及以上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最大发射功率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W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</w:tr>
      <w:tr w:rsidR="00B66EB3" w:rsidTr="00D71380">
        <w:trPr>
          <w:trHeight w:val="440"/>
          <w:jc w:val="center"/>
        </w:trPr>
        <w:tc>
          <w:tcPr>
            <w:tcW w:w="10920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9999"/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④停用设备数据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设备型号</w:t>
            </w:r>
          </w:p>
        </w:tc>
        <w:tc>
          <w:tcPr>
            <w:tcW w:w="2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  <w:color w:val="FF000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出厂编号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</w:tr>
      <w:tr w:rsidR="00B66EB3" w:rsidTr="00D71380">
        <w:trPr>
          <w:trHeight w:val="397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设备型号</w:t>
            </w:r>
          </w:p>
        </w:tc>
        <w:tc>
          <w:tcPr>
            <w:tcW w:w="2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  <w:color w:val="FF000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出厂编号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</w:tr>
      <w:tr w:rsidR="00B66EB3" w:rsidTr="00D71380">
        <w:trPr>
          <w:trHeight w:val="397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设备型号</w:t>
            </w:r>
          </w:p>
        </w:tc>
        <w:tc>
          <w:tcPr>
            <w:tcW w:w="208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  <w:color w:val="FF000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出厂编号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</w:tr>
      <w:tr w:rsidR="00B66EB3" w:rsidTr="00D71380">
        <w:trPr>
          <w:trHeight w:val="397"/>
          <w:jc w:val="center"/>
        </w:trPr>
        <w:tc>
          <w:tcPr>
            <w:tcW w:w="1092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9999"/>
            <w:vAlign w:val="center"/>
            <w:hideMark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⑤中继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台数据</w:t>
            </w:r>
            <w:proofErr w:type="gramEnd"/>
          </w:p>
        </w:tc>
      </w:tr>
      <w:tr w:rsidR="00B66EB3" w:rsidTr="00D71380">
        <w:trPr>
          <w:trHeight w:val="397"/>
          <w:jc w:val="center"/>
        </w:trPr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上行频率</w:t>
            </w:r>
          </w:p>
        </w:tc>
        <w:tc>
          <w:tcPr>
            <w:tcW w:w="207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MHz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下行频率</w:t>
            </w:r>
          </w:p>
        </w:tc>
        <w:tc>
          <w:tcPr>
            <w:tcW w:w="21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MHz</w:t>
            </w:r>
          </w:p>
        </w:tc>
        <w:tc>
          <w:tcPr>
            <w:tcW w:w="150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下行功率</w:t>
            </w:r>
          </w:p>
        </w:tc>
        <w:tc>
          <w:tcPr>
            <w:tcW w:w="21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W</w:t>
            </w:r>
          </w:p>
        </w:tc>
      </w:tr>
      <w:tr w:rsidR="00B66EB3" w:rsidTr="00D71380">
        <w:trPr>
          <w:trHeight w:val="397"/>
          <w:jc w:val="center"/>
        </w:trPr>
        <w:tc>
          <w:tcPr>
            <w:tcW w:w="296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数字调制  □ 模拟调制</w:t>
            </w: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数字调制系统种类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遥控措施种类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</w:tr>
      <w:tr w:rsidR="00B66EB3" w:rsidTr="00B66EB3">
        <w:trPr>
          <w:trHeight w:val="1704"/>
          <w:jc w:val="center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6EB3" w:rsidRDefault="00B66EB3" w:rsidP="00D71380">
            <w:pPr>
              <w:spacing w:before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注</w:t>
            </w:r>
          </w:p>
        </w:tc>
        <w:tc>
          <w:tcPr>
            <w:tcW w:w="9442" w:type="dxa"/>
            <w:gridSpan w:val="2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66EB3" w:rsidRDefault="00B66EB3" w:rsidP="00D71380">
            <w:pPr>
              <w:spacing w:before="60"/>
              <w:rPr>
                <w:rFonts w:ascii="宋体" w:hAnsi="宋体"/>
              </w:rPr>
            </w:pPr>
          </w:p>
        </w:tc>
      </w:tr>
    </w:tbl>
    <w:p w:rsidR="00827EAF" w:rsidRDefault="00827EAF"/>
    <w:sectPr w:rsidR="00827EAF" w:rsidSect="00B66E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E221A"/>
    <w:multiLevelType w:val="multilevel"/>
    <w:tmpl w:val="E1BEFA82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EB3"/>
    <w:rsid w:val="001E18AC"/>
    <w:rsid w:val="002359CE"/>
    <w:rsid w:val="00283AAD"/>
    <w:rsid w:val="00326C8A"/>
    <w:rsid w:val="0075355B"/>
    <w:rsid w:val="007A6164"/>
    <w:rsid w:val="00827EAF"/>
    <w:rsid w:val="00B66EB3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7A092-F199-467C-8A3B-B69117A0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2023-08-08T03:25:00Z</dcterms:created>
  <dcterms:modified xsi:type="dcterms:W3CDTF">2023-08-08T03:26:00Z</dcterms:modified>
</cp:coreProperties>
</file>